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76A6EA8" w:rsidR="00C92CFC" w:rsidRDefault="00A55BF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人体解剖学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7659A7F" w:rsidR="00C92CFC" w:rsidRPr="00C92CFC" w:rsidRDefault="003770A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770AD">
              <w:rPr>
                <w:rFonts w:ascii="宋体" w:eastAsia="宋体" w:hAnsi="宋体"/>
                <w:color w:val="000000"/>
                <w:sz w:val="20"/>
                <w:szCs w:val="20"/>
              </w:rPr>
              <w:t>1170001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32B2BA5" w:rsidR="00C92CFC" w:rsidRPr="00C92CFC" w:rsidRDefault="00B32BC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32BC4">
              <w:rPr>
                <w:rFonts w:eastAsia="宋体"/>
                <w:sz w:val="21"/>
                <w:szCs w:val="21"/>
                <w:lang w:eastAsia="zh-CN"/>
              </w:rPr>
              <w:t>4000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8763A72" w:rsidR="00C92CFC" w:rsidRPr="00C92CFC" w:rsidRDefault="003770A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A9E9F8E" w:rsidR="00C92CFC" w:rsidRPr="00C92CFC" w:rsidRDefault="00D650A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  <w:r w:rsidR="008059C7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8059C7">
              <w:rPr>
                <w:rFonts w:eastAsia="宋体" w:hint="eastAsia"/>
                <w:sz w:val="21"/>
                <w:szCs w:val="21"/>
                <w:lang w:eastAsia="zh-CN"/>
              </w:rPr>
              <w:t>王凤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D50B4D3" w14:textId="77777777" w:rsidR="00FD5C32" w:rsidRDefault="008059C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24214/</w:t>
            </w:r>
          </w:p>
          <w:p w14:paraId="5A08118D" w14:textId="6C01D4E1" w:rsidR="00C92CFC" w:rsidRPr="00C92CFC" w:rsidRDefault="00FD5C32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22484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405C98F" w:rsidR="00C92CFC" w:rsidRPr="00C92CFC" w:rsidRDefault="008059C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3770AD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8E912A7" w:rsidR="00C91C85" w:rsidRPr="0041236A" w:rsidRDefault="000226C0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226C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护理学</w:t>
            </w:r>
            <w:r w:rsidRPr="000226C0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B22-6</w:t>
            </w:r>
            <w:r w:rsidRPr="000226C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84BACF5" w:rsidR="00C91C85" w:rsidRPr="00C92CFC" w:rsidRDefault="000226C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AA16BC3" w:rsidR="00C91C85" w:rsidRPr="00C92CFC" w:rsidRDefault="0041236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226C0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</w:tr>
      <w:tr w:rsidR="00C91C85" w14:paraId="799A9358" w14:textId="77777777" w:rsidTr="004344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4DBB5400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F86A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</w:t>
            </w:r>
            <w:r w:rsidR="00F86A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五上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2D7EE17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7D1153" w:rsidRPr="007D500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20A92DB" w:rsidR="00C91C85" w:rsidRPr="005A283A" w:rsidRDefault="001C784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C784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《人体形态学》（第</w:t>
            </w:r>
            <w:r w:rsidRPr="001C7843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  <w:r w:rsidRPr="001C784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版），主编：周瑞祥、杨桂姣，人民卫生出版社，</w:t>
            </w:r>
            <w:r w:rsidRPr="001C7843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03B2C" w14:textId="77777777" w:rsidR="00212EDD" w:rsidRPr="00212EDD" w:rsidRDefault="00212EDD" w:rsidP="00212EDD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1.</w:t>
            </w:r>
            <w:r w:rsidRPr="00212ED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《人体解剖彩色图谱》，主编：郭光文、王序，人民卫生出版社，</w:t>
            </w: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2013</w:t>
            </w:r>
          </w:p>
          <w:p w14:paraId="208B03F8" w14:textId="77777777" w:rsidR="00212EDD" w:rsidRPr="00212EDD" w:rsidRDefault="00212EDD" w:rsidP="00212EDD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2.</w:t>
            </w:r>
            <w:r w:rsidRPr="00212ED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《系统解剖学》，主编：刘执玉，科学出版社，</w:t>
            </w: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2009</w:t>
            </w:r>
          </w:p>
          <w:p w14:paraId="5617BDF9" w14:textId="1023F3AC" w:rsidR="00C91C85" w:rsidRPr="00391A51" w:rsidRDefault="00212EDD" w:rsidP="00212E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3.</w:t>
            </w:r>
            <w:r w:rsidRPr="00212ED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《英汉人体解剖学与组织胚胎学名词》，主编：李振华、武玉玲，科学出版社，</w:t>
            </w: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4931"/>
        <w:gridCol w:w="1605"/>
        <w:gridCol w:w="1574"/>
      </w:tblGrid>
      <w:tr w:rsidR="005B34E3" w:rsidRPr="005B34E3" w14:paraId="36832DBB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1CE037A" w14:textId="77777777" w:rsidR="001A2609" w:rsidRPr="005B34E3" w:rsidRDefault="001A2609" w:rsidP="00275627">
            <w:pPr>
              <w:widowControl/>
              <w:spacing w:before="120" w:after="120"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79" w:type="dxa"/>
            <w:vAlign w:val="center"/>
          </w:tcPr>
          <w:p w14:paraId="27681EDD" w14:textId="77777777" w:rsidR="001A2609" w:rsidRPr="005B34E3" w:rsidRDefault="001A2609" w:rsidP="00275627">
            <w:pPr>
              <w:widowControl/>
              <w:spacing w:before="120" w:after="120"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4B8F5" w14:textId="77777777" w:rsidR="001A2609" w:rsidRPr="005B34E3" w:rsidRDefault="001A2609" w:rsidP="00275627">
            <w:pPr>
              <w:widowControl/>
              <w:spacing w:line="240" w:lineRule="atLeas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88370" w14:textId="77777777" w:rsidR="001A2609" w:rsidRPr="005B34E3" w:rsidRDefault="001A2609" w:rsidP="00275627">
            <w:pPr>
              <w:snapToGrid w:val="0"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76A3C" w14:textId="77777777" w:rsidR="001A2609" w:rsidRPr="005B34E3" w:rsidRDefault="001A2609" w:rsidP="00275627">
            <w:pPr>
              <w:snapToGrid w:val="0"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B34E3" w:rsidRPr="005B34E3" w14:paraId="644469BA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17E1FA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79" w:type="dxa"/>
            <w:vAlign w:val="center"/>
          </w:tcPr>
          <w:p w14:paraId="3E91E0ED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EBCF6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绪论：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解剖学基本</w:t>
            </w:r>
            <w:r w:rsidRPr="005B34E3">
              <w:rPr>
                <w:rFonts w:eastAsia="宋体"/>
                <w:sz w:val="21"/>
                <w:szCs w:val="21"/>
              </w:rPr>
              <w:t>术语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；</w:t>
            </w:r>
          </w:p>
          <w:p w14:paraId="1C54138B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骨学一：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骨的分类与构造，</w:t>
            </w:r>
            <w:r w:rsidRPr="005B34E3">
              <w:rPr>
                <w:rFonts w:eastAsia="宋体"/>
                <w:sz w:val="21"/>
                <w:szCs w:val="21"/>
              </w:rPr>
              <w:t>躯干骨的组成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与</w:t>
            </w:r>
            <w:r w:rsidRPr="005B34E3">
              <w:rPr>
                <w:rFonts w:eastAsia="宋体"/>
                <w:sz w:val="21"/>
                <w:szCs w:val="21"/>
              </w:rPr>
              <w:t>排列。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E7DC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D3E8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2701A5E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2F98F6B0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79" w:type="dxa"/>
            <w:vAlign w:val="center"/>
          </w:tcPr>
          <w:p w14:paraId="1A3C89EB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3B6E4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骨学二：</w:t>
            </w:r>
            <w:r w:rsidRPr="005B34E3">
              <w:rPr>
                <w:rFonts w:eastAsia="宋体"/>
                <w:sz w:val="21"/>
                <w:szCs w:val="21"/>
              </w:rPr>
              <w:t>颅骨的组成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与</w:t>
            </w:r>
            <w:r w:rsidRPr="005B34E3">
              <w:rPr>
                <w:rFonts w:eastAsia="宋体"/>
                <w:sz w:val="21"/>
                <w:szCs w:val="21"/>
              </w:rPr>
              <w:t>排列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Pr="005B34E3">
              <w:rPr>
                <w:rFonts w:eastAsia="宋体"/>
                <w:sz w:val="21"/>
                <w:szCs w:val="21"/>
              </w:rPr>
              <w:t>上肢骨、下肢骨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的形态特征及功能</w:t>
            </w:r>
            <w:r w:rsidRPr="005B34E3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C1D5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EB4F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1CE28837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0546428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79" w:type="dxa"/>
            <w:vAlign w:val="center"/>
          </w:tcPr>
          <w:p w14:paraId="7373AE1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B12F5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关节学一：</w:t>
            </w:r>
            <w:r w:rsidRPr="005B34E3">
              <w:rPr>
                <w:rFonts w:eastAsia="宋体"/>
                <w:sz w:val="21"/>
                <w:szCs w:val="21"/>
              </w:rPr>
              <w:t>关节的基本结构、辅助结构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，躯干骨、颅骨的连结</w:t>
            </w:r>
            <w:r w:rsidRPr="005B34E3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3100D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BB4C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2C48772A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990649F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79" w:type="dxa"/>
            <w:vAlign w:val="center"/>
          </w:tcPr>
          <w:p w14:paraId="7370FBE7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CCC72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关节学二：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肩关节与</w:t>
            </w:r>
            <w:r w:rsidRPr="005B34E3">
              <w:rPr>
                <w:rFonts w:eastAsia="宋体"/>
                <w:sz w:val="21"/>
                <w:szCs w:val="21"/>
              </w:rPr>
              <w:t>膝关节的组成、特点和运动。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C113F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E83F0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59D3C309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73104C2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79" w:type="dxa"/>
            <w:vAlign w:val="center"/>
          </w:tcPr>
          <w:p w14:paraId="5346D327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F6E96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肌学一：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头、颈、躯干肌</w:t>
            </w:r>
            <w:r w:rsidRPr="005B34E3">
              <w:rPr>
                <w:rFonts w:eastAsia="宋体"/>
                <w:sz w:val="21"/>
                <w:szCs w:val="21"/>
              </w:rPr>
              <w:t>的位置、作用。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24E27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D09F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02EFD46E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2BEE119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79" w:type="dxa"/>
            <w:vAlign w:val="center"/>
          </w:tcPr>
          <w:p w14:paraId="672618E9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85ED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肌学二：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四肢</w:t>
            </w:r>
            <w:r w:rsidRPr="005B34E3">
              <w:rPr>
                <w:rFonts w:eastAsia="宋体"/>
                <w:sz w:val="21"/>
                <w:szCs w:val="21"/>
              </w:rPr>
              <w:t>肌的位置、作用。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实验一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CA26D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FF47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1B22039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5B34E3" w:rsidRPr="005B34E3" w14:paraId="72F00AB7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5B5320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79" w:type="dxa"/>
            <w:vAlign w:val="center"/>
          </w:tcPr>
          <w:p w14:paraId="534C83D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9DAE4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内脏学总论：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内脏的一般结构、</w:t>
            </w:r>
            <w:r w:rsidRPr="005B34E3">
              <w:rPr>
                <w:rFonts w:eastAsia="宋体"/>
                <w:sz w:val="21"/>
                <w:szCs w:val="21"/>
              </w:rPr>
              <w:t>胸腹部标志线和腹部分区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消化系一：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概述，口腔</w:t>
            </w:r>
            <w:r w:rsidRPr="005B34E3">
              <w:rPr>
                <w:rFonts w:eastAsia="宋体"/>
                <w:sz w:val="21"/>
                <w:szCs w:val="21"/>
              </w:rPr>
              <w:t>的组成。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F413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65D8F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3C372709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7DD81187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679" w:type="dxa"/>
            <w:vAlign w:val="center"/>
          </w:tcPr>
          <w:p w14:paraId="65255C68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6DF11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消化系二：</w:t>
            </w:r>
            <w:r w:rsidRPr="005B34E3">
              <w:rPr>
                <w:rFonts w:eastAsia="宋体"/>
                <w:sz w:val="21"/>
                <w:szCs w:val="21"/>
              </w:rPr>
              <w:t>胃的形态、位置、分部。小肠与大肠的分部；阑尾根部的体表投影。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86E7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366AF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3B81B72F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2AE1477B" w14:textId="77777777" w:rsidR="009B1AEA" w:rsidRPr="005B34E3" w:rsidRDefault="009B1AEA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79" w:type="dxa"/>
            <w:vAlign w:val="center"/>
          </w:tcPr>
          <w:p w14:paraId="1F8010E7" w14:textId="77777777" w:rsidR="009B1AEA" w:rsidRPr="005B34E3" w:rsidRDefault="009B1AEA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531E2" w14:textId="77777777" w:rsidR="009B1AEA" w:rsidRPr="005B34E3" w:rsidRDefault="009B1AEA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消化系三：</w:t>
            </w:r>
            <w:r w:rsidRPr="005B34E3">
              <w:rPr>
                <w:rFonts w:eastAsia="宋体"/>
                <w:sz w:val="21"/>
                <w:szCs w:val="21"/>
              </w:rPr>
              <w:t>消化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腺</w:t>
            </w:r>
            <w:r w:rsidRPr="005B34E3">
              <w:rPr>
                <w:rFonts w:eastAsia="宋体"/>
                <w:sz w:val="21"/>
                <w:szCs w:val="21"/>
              </w:rPr>
              <w:t>的概念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Pr="005B34E3">
              <w:rPr>
                <w:rFonts w:eastAsia="宋体"/>
                <w:sz w:val="21"/>
                <w:szCs w:val="21"/>
              </w:rPr>
              <w:t>肝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、胆、胰</w:t>
            </w:r>
            <w:r w:rsidRPr="005B34E3">
              <w:rPr>
                <w:rFonts w:eastAsia="宋体"/>
                <w:sz w:val="21"/>
                <w:szCs w:val="21"/>
              </w:rPr>
              <w:t>的位置、形态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体表投影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754EA" w14:textId="77777777" w:rsidR="009B1AEA" w:rsidRPr="005B34E3" w:rsidRDefault="009B1AEA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1561E" w14:textId="77777777" w:rsidR="009B1AEA" w:rsidRPr="005B34E3" w:rsidRDefault="009B1AEA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66DCB3CD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7A5D4A55" w14:textId="0D0B661A" w:rsidR="009B1AEA" w:rsidRPr="005B34E3" w:rsidRDefault="009B1AEA" w:rsidP="00FE2B74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79" w:type="dxa"/>
            <w:vAlign w:val="center"/>
          </w:tcPr>
          <w:p w14:paraId="67F98AEC" w14:textId="6D615B47" w:rsidR="009B1AEA" w:rsidRPr="005B34E3" w:rsidRDefault="009B1AEA" w:rsidP="009B1AEA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37D3D" w14:textId="77777777" w:rsidR="009B1AEA" w:rsidRPr="005B34E3" w:rsidRDefault="009B1AEA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实验二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87083" w14:textId="77777777" w:rsidR="009B1AEA" w:rsidRPr="005B34E3" w:rsidRDefault="009B1AEA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14C65" w14:textId="77777777" w:rsidR="009B1AEA" w:rsidRPr="005B34E3" w:rsidRDefault="009B1AEA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5B34E3" w:rsidRPr="005B34E3" w14:paraId="1378859F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BEABC01" w14:textId="2ABEEF53" w:rsidR="001A2609" w:rsidRPr="005B34E3" w:rsidRDefault="009B1AEA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79" w:type="dxa"/>
            <w:vAlign w:val="center"/>
          </w:tcPr>
          <w:p w14:paraId="373B47DB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0800F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呼吸系一：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呼吸系统概述；鼻与喉的形态特征及构成；</w:t>
            </w:r>
            <w:r w:rsidRPr="005B34E3">
              <w:rPr>
                <w:rFonts w:eastAsia="宋体"/>
                <w:sz w:val="21"/>
                <w:szCs w:val="21"/>
              </w:rPr>
              <w:t>气管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支气管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的形态。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DC80B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02CE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21986ABC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1AAF277" w14:textId="3A89A3E1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79" w:type="dxa"/>
            <w:vAlign w:val="center"/>
          </w:tcPr>
          <w:p w14:paraId="6624809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52381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呼吸系二：</w:t>
            </w:r>
            <w:r w:rsidRPr="005B34E3">
              <w:rPr>
                <w:rFonts w:eastAsia="宋体"/>
                <w:sz w:val="21"/>
                <w:szCs w:val="21"/>
              </w:rPr>
              <w:t>肺的位置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形态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和</w:t>
            </w:r>
            <w:r w:rsidRPr="005B34E3">
              <w:rPr>
                <w:rFonts w:eastAsia="宋体"/>
                <w:sz w:val="21"/>
                <w:szCs w:val="21"/>
              </w:rPr>
              <w:t>分叶，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胸膜、胸膜腔的结构特点、纵膈的分区；实验三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FC3C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5D6A6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33A4189E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F436C43" w14:textId="63087DE8" w:rsidR="001A2609" w:rsidRPr="005B34E3" w:rsidRDefault="009B1AEA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79" w:type="dxa"/>
            <w:vAlign w:val="center"/>
          </w:tcPr>
          <w:p w14:paraId="089D2880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682E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泌尿系：</w:t>
            </w:r>
            <w:r w:rsidRPr="005B34E3">
              <w:rPr>
                <w:rFonts w:eastAsia="宋体"/>
                <w:sz w:val="21"/>
                <w:szCs w:val="21"/>
              </w:rPr>
              <w:t>肾的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形态、</w:t>
            </w:r>
            <w:r w:rsidRPr="005B34E3">
              <w:rPr>
                <w:rFonts w:eastAsia="宋体"/>
                <w:sz w:val="21"/>
                <w:szCs w:val="21"/>
              </w:rPr>
              <w:t>位置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与构造；输尿管、膀胱、尿道的形态特征</w:t>
            </w:r>
            <w:r w:rsidRPr="005B34E3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47098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066C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3D32D93B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95138F2" w14:textId="59C733C3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79" w:type="dxa"/>
            <w:vAlign w:val="center"/>
          </w:tcPr>
          <w:p w14:paraId="7C0263B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77DF5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生殖系：</w:t>
            </w:r>
            <w:r w:rsidRPr="005B34E3">
              <w:rPr>
                <w:rFonts w:eastAsia="宋体"/>
                <w:sz w:val="21"/>
                <w:szCs w:val="21"/>
              </w:rPr>
              <w:t>男性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内、外</w:t>
            </w:r>
            <w:r w:rsidRPr="005B34E3">
              <w:rPr>
                <w:rFonts w:eastAsia="宋体"/>
                <w:sz w:val="21"/>
                <w:szCs w:val="21"/>
              </w:rPr>
              <w:t>生殖器的组成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、形态特征；</w:t>
            </w:r>
            <w:r w:rsidRPr="005B34E3">
              <w:rPr>
                <w:rFonts w:eastAsia="宋体"/>
                <w:sz w:val="21"/>
                <w:szCs w:val="21"/>
              </w:rPr>
              <w:t>女性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内外</w:t>
            </w:r>
            <w:r w:rsidRPr="005B34E3">
              <w:rPr>
                <w:rFonts w:eastAsia="宋体"/>
                <w:sz w:val="21"/>
                <w:szCs w:val="21"/>
              </w:rPr>
              <w:t>生殖器的组成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与形态特征。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7CED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6AF6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747B79A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2C480BA" w14:textId="09DB158C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79" w:type="dxa"/>
            <w:vAlign w:val="center"/>
          </w:tcPr>
          <w:p w14:paraId="278B46A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30BED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实验四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实验五，阶段测验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D5BF6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DD68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3BEC54B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5B34E3" w:rsidRPr="005B34E3" w14:paraId="4A1FDA6A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FF6CED7" w14:textId="1CC28703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79" w:type="dxa"/>
            <w:vAlign w:val="center"/>
          </w:tcPr>
          <w:p w14:paraId="7A69D98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C196B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循环系总论：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心血管</w:t>
            </w:r>
            <w:r w:rsidRPr="005B34E3">
              <w:rPr>
                <w:rFonts w:eastAsia="宋体"/>
                <w:sz w:val="21"/>
                <w:szCs w:val="21"/>
              </w:rPr>
              <w:t>系统的组成和功能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；</w:t>
            </w:r>
          </w:p>
          <w:p w14:paraId="35F7E906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心：</w:t>
            </w:r>
            <w:r w:rsidRPr="005B34E3">
              <w:rPr>
                <w:rFonts w:eastAsia="宋体"/>
                <w:sz w:val="21"/>
                <w:szCs w:val="21"/>
              </w:rPr>
              <w:t>心的位置、外形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和毗邻，心腔的结构特点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36C2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8563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14F207A5" w14:textId="77777777" w:rsidTr="00275627">
        <w:trPr>
          <w:trHeight w:val="90"/>
          <w:jc w:val="center"/>
        </w:trPr>
        <w:tc>
          <w:tcPr>
            <w:tcW w:w="679" w:type="dxa"/>
            <w:vAlign w:val="center"/>
          </w:tcPr>
          <w:p w14:paraId="430AF6F7" w14:textId="4F5029B3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79" w:type="dxa"/>
            <w:vAlign w:val="center"/>
          </w:tcPr>
          <w:p w14:paraId="16B12F22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9F72E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心的构造，心传导系，心与血管的连接，心包膜的形态特征，心的体表投影</w:t>
            </w:r>
            <w:r w:rsidRPr="005B34E3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C72A8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773C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3AA2EADC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241BF0B4" w14:textId="53BA4420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79" w:type="dxa"/>
            <w:vAlign w:val="center"/>
          </w:tcPr>
          <w:p w14:paraId="5EEDDFDD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1FD25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实验六（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心：</w:t>
            </w:r>
            <w:r w:rsidRPr="005B34E3">
              <w:rPr>
                <w:rFonts w:eastAsia="宋体"/>
                <w:sz w:val="21"/>
                <w:szCs w:val="21"/>
              </w:rPr>
              <w:t>心的外形、位置、各腔的主要结构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968CE" w14:textId="77777777" w:rsidR="001A2609" w:rsidRPr="005B34E3" w:rsidRDefault="001A2609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6840B" w14:textId="77777777" w:rsidR="001A2609" w:rsidRPr="005B34E3" w:rsidRDefault="001A2609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384498B3" w14:textId="77777777" w:rsidR="001A2609" w:rsidRPr="005B34E3" w:rsidRDefault="001A2609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5B34E3" w:rsidRPr="005B34E3" w14:paraId="0581CE70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718DFFA" w14:textId="0C79075F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9B1AEA" w:rsidRPr="005B34E3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79" w:type="dxa"/>
            <w:vAlign w:val="center"/>
          </w:tcPr>
          <w:p w14:paraId="30553C6F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C3428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动脉：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肺循环与体循环动脉的特征；全身主要大、中</w:t>
            </w:r>
            <w:r w:rsidRPr="005B34E3">
              <w:rPr>
                <w:rFonts w:eastAsia="宋体"/>
                <w:sz w:val="21"/>
                <w:szCs w:val="21"/>
              </w:rPr>
              <w:t>动脉的起始、走行及主要分支。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9C77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highlight w:val="yellow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5C70B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275FBEB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5FD93F3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679" w:type="dxa"/>
            <w:vAlign w:val="center"/>
          </w:tcPr>
          <w:p w14:paraId="2C5AA7A7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E6B84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静脉和淋巴：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肺循环与体循环静脉的特征；</w:t>
            </w:r>
            <w:r w:rsidRPr="005B34E3">
              <w:rPr>
                <w:rFonts w:eastAsia="宋体"/>
                <w:sz w:val="21"/>
                <w:szCs w:val="21"/>
              </w:rPr>
              <w:t>上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、下</w:t>
            </w:r>
            <w:r w:rsidRPr="005B34E3">
              <w:rPr>
                <w:rFonts w:eastAsia="宋体"/>
                <w:sz w:val="21"/>
                <w:szCs w:val="21"/>
              </w:rPr>
              <w:t>腔静脉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系</w:t>
            </w:r>
            <w:r w:rsidRPr="005B34E3">
              <w:rPr>
                <w:rFonts w:eastAsia="宋体"/>
                <w:sz w:val="21"/>
                <w:szCs w:val="21"/>
              </w:rPr>
              <w:t>的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走行与</w:t>
            </w:r>
            <w:r w:rsidRPr="005B34E3">
              <w:rPr>
                <w:rFonts w:eastAsia="宋体"/>
                <w:sz w:val="21"/>
                <w:szCs w:val="21"/>
              </w:rPr>
              <w:t>收集范围；淋巴系统的组成、功能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F631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highlight w:val="yellow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A70A2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723F1475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F24070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679" w:type="dxa"/>
            <w:vAlign w:val="center"/>
          </w:tcPr>
          <w:p w14:paraId="442DCF16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E6665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实验六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（血管：</w:t>
            </w:r>
            <w:r w:rsidRPr="005B34E3">
              <w:rPr>
                <w:rFonts w:eastAsia="宋体"/>
                <w:sz w:val="21"/>
                <w:szCs w:val="21"/>
              </w:rPr>
              <w:t>主动脉及全身各重要动脉的位置和主要分支；上、下肢浅静脉和淋巴导管的位置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。）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AFDA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16B5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20590EEF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7900CD6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679" w:type="dxa"/>
            <w:vAlign w:val="center"/>
          </w:tcPr>
          <w:p w14:paraId="2ED3EC4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BA115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神经系总论：</w:t>
            </w:r>
            <w:r w:rsidRPr="005B34E3">
              <w:rPr>
                <w:rFonts w:eastAsia="宋体"/>
                <w:sz w:val="21"/>
                <w:szCs w:val="21"/>
              </w:rPr>
              <w:t>神经系统的组成；神经系统常用术语；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脊髓：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脊</w:t>
            </w:r>
            <w:r w:rsidRPr="005B34E3">
              <w:rPr>
                <w:rFonts w:eastAsia="宋体"/>
                <w:sz w:val="21"/>
                <w:szCs w:val="21"/>
              </w:rPr>
              <w:t>髓的位置和外形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；脊髓的节段与结构功能。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54D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63DA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5A7E70EA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39EAEAF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679" w:type="dxa"/>
            <w:vAlign w:val="center"/>
          </w:tcPr>
          <w:p w14:paraId="49A02A78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A0E98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脊神经：</w:t>
            </w:r>
            <w:r w:rsidRPr="005B34E3">
              <w:rPr>
                <w:rFonts w:eastAsia="宋体"/>
                <w:sz w:val="21"/>
                <w:szCs w:val="21"/>
              </w:rPr>
              <w:t>颈、臂、腰、骶</w:t>
            </w:r>
            <w:r w:rsidRPr="005B34E3">
              <w:rPr>
                <w:rFonts w:eastAsia="宋体"/>
                <w:sz w:val="21"/>
                <w:szCs w:val="21"/>
              </w:rPr>
              <w:t>4</w:t>
            </w:r>
            <w:r w:rsidRPr="005B34E3">
              <w:rPr>
                <w:rFonts w:eastAsia="宋体"/>
                <w:sz w:val="21"/>
                <w:szCs w:val="21"/>
              </w:rPr>
              <w:t>丛的主要分支及分布；胸神经前支节段性分布的特点。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E9E4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A16E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34185474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FBEB3A6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79" w:type="dxa"/>
            <w:vAlign w:val="center"/>
          </w:tcPr>
          <w:p w14:paraId="11FEBDB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400F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实验八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（脊髓与脊神经：</w:t>
            </w:r>
            <w:r w:rsidRPr="005B34E3">
              <w:rPr>
                <w:rFonts w:eastAsia="宋体"/>
                <w:sz w:val="21"/>
                <w:szCs w:val="21"/>
              </w:rPr>
              <w:t>辨认脊髓的外形和内部主要结构；脊神经各丛的组成及其主要分支。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7CF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48013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4F420DCD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5B34E3" w:rsidRPr="005B34E3" w14:paraId="6463C9AE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246CBDF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679" w:type="dxa"/>
            <w:vAlign w:val="center"/>
          </w:tcPr>
          <w:p w14:paraId="7AC03558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B6CE7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脑和脑神经：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脑干、小脑、间脑、端脑的外形与内部结构；</w:t>
            </w:r>
            <w:r w:rsidRPr="005B34E3">
              <w:rPr>
                <w:rFonts w:eastAsia="宋体"/>
                <w:sz w:val="21"/>
                <w:szCs w:val="21"/>
              </w:rPr>
              <w:t>大脑皮质的功能定位；</w:t>
            </w:r>
            <w:r w:rsidRPr="005B34E3">
              <w:rPr>
                <w:rFonts w:eastAsia="宋体"/>
                <w:sz w:val="21"/>
                <w:szCs w:val="21"/>
              </w:rPr>
              <w:t>Ⅲ</w:t>
            </w:r>
            <w:r w:rsidRPr="005B34E3">
              <w:rPr>
                <w:rFonts w:eastAsia="宋体"/>
                <w:sz w:val="21"/>
                <w:szCs w:val="21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Ⅴ</w:t>
            </w:r>
            <w:r w:rsidRPr="005B34E3">
              <w:rPr>
                <w:rFonts w:eastAsia="宋体"/>
                <w:sz w:val="21"/>
                <w:szCs w:val="21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Ⅹ</w:t>
            </w:r>
            <w:r w:rsidRPr="005B34E3">
              <w:rPr>
                <w:rFonts w:eastAsia="宋体"/>
                <w:sz w:val="21"/>
                <w:szCs w:val="21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Ⅹ</w:t>
            </w:r>
            <w:r w:rsidRPr="005B34E3">
              <w:rPr>
                <w:rFonts w:eastAsia="宋体"/>
                <w:sz w:val="21"/>
                <w:szCs w:val="21"/>
              </w:rPr>
              <w:t>、</w:t>
            </w:r>
            <w:r w:rsidRPr="005B34E3">
              <w:rPr>
                <w:rFonts w:eastAsia="宋体"/>
                <w:sz w:val="21"/>
                <w:szCs w:val="21"/>
              </w:rPr>
              <w:t>Ⅻ</w:t>
            </w:r>
            <w:r w:rsidRPr="005B34E3">
              <w:rPr>
                <w:rFonts w:eastAsia="宋体"/>
                <w:sz w:val="21"/>
                <w:szCs w:val="21"/>
              </w:rPr>
              <w:t>对脑神经的分布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与支配功能。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D9E2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A106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44FF01A3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33D141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679" w:type="dxa"/>
            <w:vAlign w:val="center"/>
          </w:tcPr>
          <w:p w14:paraId="3937B3A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4FC72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实验八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（脑和脑神经：</w:t>
            </w:r>
            <w:r w:rsidRPr="005B34E3">
              <w:rPr>
                <w:rFonts w:eastAsia="宋体"/>
                <w:sz w:val="21"/>
                <w:szCs w:val="21"/>
              </w:rPr>
              <w:t>辨认脑的分部和位置；大脑半球的分叶；脑神经的位置、名称；内囊的位置。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559E9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717D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35BA3E9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5B34E3" w:rsidRPr="005B34E3" w14:paraId="05F2AC03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05EEB69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679" w:type="dxa"/>
            <w:vAlign w:val="center"/>
          </w:tcPr>
          <w:p w14:paraId="31DE7ED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DCDC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内脏神经、传导通路：</w:t>
            </w:r>
            <w:r w:rsidRPr="005B34E3">
              <w:rPr>
                <w:rFonts w:eastAsia="宋体"/>
                <w:sz w:val="21"/>
                <w:szCs w:val="21"/>
              </w:rPr>
              <w:t>内脏神经的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分布及</w:t>
            </w:r>
            <w:r w:rsidRPr="005B34E3">
              <w:rPr>
                <w:rFonts w:eastAsia="宋体"/>
                <w:sz w:val="21"/>
                <w:szCs w:val="21"/>
              </w:rPr>
              <w:t>特点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Pr="005B34E3">
              <w:rPr>
                <w:rFonts w:eastAsia="宋体"/>
                <w:sz w:val="21"/>
                <w:szCs w:val="21"/>
              </w:rPr>
              <w:t>脑和脊髓的主要传导通路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CC1F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9AC4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5C91690C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9BD938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679" w:type="dxa"/>
            <w:vAlign w:val="center"/>
          </w:tcPr>
          <w:p w14:paraId="08D0A059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419B3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脑的被膜和血管：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脑的动静脉，脑脊液</w:t>
            </w:r>
            <w:r w:rsidRPr="005B34E3">
              <w:rPr>
                <w:rFonts w:eastAsia="宋体"/>
                <w:sz w:val="21"/>
                <w:szCs w:val="21"/>
              </w:rPr>
              <w:t>循环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AB7AE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544E9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2232C052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5177D95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lastRenderedPageBreak/>
              <w:t>29</w:t>
            </w:r>
          </w:p>
        </w:tc>
        <w:tc>
          <w:tcPr>
            <w:tcW w:w="679" w:type="dxa"/>
            <w:vAlign w:val="center"/>
          </w:tcPr>
          <w:p w14:paraId="7DDA7CC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EC41" w14:textId="77777777" w:rsidR="001A2609" w:rsidRPr="005B34E3" w:rsidRDefault="001A2609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实验八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（内脏神经、传导通路、脑的被膜和血管</w:t>
            </w: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4421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778D2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7BD3258F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008CDD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679" w:type="dxa"/>
            <w:vAlign w:val="center"/>
          </w:tcPr>
          <w:p w14:paraId="3CCD05C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43D66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内分泌系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：垂体、甲状腺、甲状旁腺与肾上腺</w:t>
            </w:r>
            <w:r w:rsidRPr="005B34E3">
              <w:rPr>
                <w:rFonts w:eastAsia="宋体"/>
                <w:sz w:val="21"/>
                <w:szCs w:val="21"/>
              </w:rPr>
              <w:t>的位置、形态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及毗邻。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4472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B4A04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540551C0" w14:textId="77777777" w:rsidTr="00275627">
        <w:trPr>
          <w:trHeight w:val="150"/>
          <w:jc w:val="center"/>
        </w:trPr>
        <w:tc>
          <w:tcPr>
            <w:tcW w:w="679" w:type="dxa"/>
            <w:vAlign w:val="center"/>
          </w:tcPr>
          <w:p w14:paraId="6E54E24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679" w:type="dxa"/>
            <w:vAlign w:val="center"/>
          </w:tcPr>
          <w:p w14:paraId="497A677C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0CCD8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</w:rPr>
              <w:t>感觉器：视器的组成；眼球的折光装置组成、功能。前庭蜗器组成、功能；中耳的组成；内耳的组成；听觉、位觉感受器的名称、位置、作用。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F81A5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D3E22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5B34E3" w:rsidRPr="005B34E3" w14:paraId="0F58862C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B1E23D1" w14:textId="77777777" w:rsidR="001A2609" w:rsidRPr="005B34E3" w:rsidRDefault="001A2609" w:rsidP="00833B21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79" w:type="dxa"/>
            <w:vAlign w:val="center"/>
          </w:tcPr>
          <w:p w14:paraId="7E50FD70" w14:textId="77777777" w:rsidR="001A2609" w:rsidRPr="005B34E3" w:rsidRDefault="001A2609" w:rsidP="00833B21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79CEA" w14:textId="77777777" w:rsidR="001A2609" w:rsidRPr="005B34E3" w:rsidRDefault="001A2609" w:rsidP="00275627">
            <w:pPr>
              <w:widowControl/>
              <w:spacing w:line="24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5B34E3">
              <w:rPr>
                <w:rFonts w:eastAsia="宋体"/>
                <w:sz w:val="21"/>
                <w:szCs w:val="21"/>
                <w:lang w:eastAsia="zh-CN"/>
              </w:rPr>
              <w:t>实验七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+</w:t>
            </w:r>
            <w:r w:rsidRPr="005B34E3">
              <w:rPr>
                <w:rFonts w:eastAsia="宋体"/>
                <w:sz w:val="21"/>
                <w:szCs w:val="21"/>
                <w:lang w:eastAsia="zh-CN"/>
              </w:rPr>
              <w:t>九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B6DCA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F9B61" w14:textId="77777777" w:rsidR="001A2609" w:rsidRPr="005B34E3" w:rsidRDefault="001A2609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5B34E3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</w:tbl>
    <w:p w14:paraId="1B6BCE17" w14:textId="77777777" w:rsidR="001A2609" w:rsidRPr="00FD1B13" w:rsidRDefault="001A260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34429" w14:paraId="3ACC19E4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2B6D1911" w:rsidR="00434429" w:rsidRPr="00DA24BF" w:rsidRDefault="00E05FF1" w:rsidP="0043442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6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3E762BE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期末</w:t>
            </w:r>
            <w:r w:rsidR="00367BA3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开</w:t>
            </w: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卷考试</w:t>
            </w:r>
          </w:p>
        </w:tc>
      </w:tr>
      <w:tr w:rsidR="00434429" w14:paraId="3F43448C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D82DC62" w:rsidR="00434429" w:rsidRPr="00DA24BF" w:rsidRDefault="003F71A7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190C28A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辨认标本</w:t>
            </w:r>
          </w:p>
        </w:tc>
      </w:tr>
      <w:tr w:rsidR="00434429" w14:paraId="115F1435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645381F2" w:rsidR="00434429" w:rsidRPr="00DA24BF" w:rsidRDefault="003F71A7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61BA29D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阶段测验</w:t>
            </w:r>
          </w:p>
        </w:tc>
      </w:tr>
      <w:tr w:rsidR="00434429" w14:paraId="4D8DE249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4878A81A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9C81CC" w14:textId="61FD491C" w:rsidR="00434429" w:rsidRPr="00DA24BF" w:rsidRDefault="0043442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13F176A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实验报告</w:t>
            </w:r>
          </w:p>
        </w:tc>
      </w:tr>
    </w:tbl>
    <w:p w14:paraId="480A6B4D" w14:textId="54E9E513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6B8F060" w:rsidR="00A278DA" w:rsidRPr="00925B62" w:rsidRDefault="0021206E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anchor distT="0" distB="0" distL="0" distR="0" simplePos="0" relativeHeight="251659264" behindDoc="0" locked="0" layoutInCell="1" allowOverlap="1" wp14:anchorId="6921779C" wp14:editId="1E106198">
            <wp:simplePos x="0" y="0"/>
            <wp:positionH relativeFrom="column">
              <wp:posOffset>754463</wp:posOffset>
            </wp:positionH>
            <wp:positionV relativeFrom="paragraph">
              <wp:posOffset>429122</wp:posOffset>
            </wp:positionV>
            <wp:extent cx="373712" cy="153637"/>
            <wp:effectExtent l="0" t="0" r="7620" b="0"/>
            <wp:wrapNone/>
            <wp:docPr id="2009082742" name="图片 3" descr="说明: 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82742" name="图片 3" descr="说明: 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712" cy="1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027865D2" wp14:editId="7E14E219">
            <wp:simplePos x="0" y="0"/>
            <wp:positionH relativeFrom="column">
              <wp:posOffset>717053</wp:posOffset>
            </wp:positionH>
            <wp:positionV relativeFrom="paragraph">
              <wp:posOffset>110159</wp:posOffset>
            </wp:positionV>
            <wp:extent cx="413468" cy="228737"/>
            <wp:effectExtent l="0" t="0" r="5715" b="0"/>
            <wp:wrapNone/>
            <wp:docPr id="357480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4" cy="230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5D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 wp14:anchorId="341668F7" wp14:editId="5AD55C42">
            <wp:simplePos x="0" y="0"/>
            <wp:positionH relativeFrom="column">
              <wp:posOffset>3170126</wp:posOffset>
            </wp:positionH>
            <wp:positionV relativeFrom="paragraph">
              <wp:posOffset>103977</wp:posOffset>
            </wp:positionV>
            <wp:extent cx="603250" cy="328930"/>
            <wp:effectExtent l="0" t="0" r="6350" b="0"/>
            <wp:wrapTight wrapText="bothSides">
              <wp:wrapPolygon edited="0">
                <wp:start x="0" y="0"/>
                <wp:lineTo x="0" y="20015"/>
                <wp:lineTo x="21145" y="20015"/>
                <wp:lineTo x="21145" y="0"/>
                <wp:lineTo x="0" y="0"/>
              </wp:wrapPolygon>
            </wp:wrapTight>
            <wp:docPr id="11664806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5275D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5275D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9C25" w14:textId="77777777" w:rsidR="0091272F" w:rsidRDefault="0091272F">
      <w:r>
        <w:separator/>
      </w:r>
    </w:p>
  </w:endnote>
  <w:endnote w:type="continuationSeparator" w:id="0">
    <w:p w14:paraId="06F790E8" w14:textId="77777777" w:rsidR="0091272F" w:rsidRDefault="0091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4A7E" w14:textId="77777777" w:rsidR="0091272F" w:rsidRDefault="0091272F">
      <w:r>
        <w:separator/>
      </w:r>
    </w:p>
  </w:footnote>
  <w:footnote w:type="continuationSeparator" w:id="0">
    <w:p w14:paraId="3249B4A5" w14:textId="77777777" w:rsidR="0091272F" w:rsidRDefault="0091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4282313">
    <w:abstractNumId w:val="0"/>
  </w:num>
  <w:num w:numId="2" w16cid:durableId="1202548609">
    <w:abstractNumId w:val="2"/>
  </w:num>
  <w:num w:numId="3" w16cid:durableId="1442535021">
    <w:abstractNumId w:val="4"/>
  </w:num>
  <w:num w:numId="4" w16cid:durableId="1193300701">
    <w:abstractNumId w:val="5"/>
  </w:num>
  <w:num w:numId="5" w16cid:durableId="955058942">
    <w:abstractNumId w:val="3"/>
  </w:num>
  <w:num w:numId="6" w16cid:durableId="61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26C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50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2609"/>
    <w:rsid w:val="001A3DD1"/>
    <w:rsid w:val="001A5966"/>
    <w:rsid w:val="001A59D5"/>
    <w:rsid w:val="001A6911"/>
    <w:rsid w:val="001B1B60"/>
    <w:rsid w:val="001B6F0E"/>
    <w:rsid w:val="001B7389"/>
    <w:rsid w:val="001C2E51"/>
    <w:rsid w:val="001C57B1"/>
    <w:rsid w:val="001C7843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06E"/>
    <w:rsid w:val="00212E8E"/>
    <w:rsid w:val="00212EDD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0444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BA3"/>
    <w:rsid w:val="003713F2"/>
    <w:rsid w:val="0037264D"/>
    <w:rsid w:val="00372A06"/>
    <w:rsid w:val="00372DCB"/>
    <w:rsid w:val="00374269"/>
    <w:rsid w:val="00376924"/>
    <w:rsid w:val="00376FDE"/>
    <w:rsid w:val="003770AD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71A7"/>
    <w:rsid w:val="0040254E"/>
    <w:rsid w:val="00402CF7"/>
    <w:rsid w:val="0041236A"/>
    <w:rsid w:val="00415B53"/>
    <w:rsid w:val="00416E3A"/>
    <w:rsid w:val="00416EE2"/>
    <w:rsid w:val="00421F6F"/>
    <w:rsid w:val="00422249"/>
    <w:rsid w:val="00422B54"/>
    <w:rsid w:val="00423345"/>
    <w:rsid w:val="004252E3"/>
    <w:rsid w:val="00427D2B"/>
    <w:rsid w:val="0043270C"/>
    <w:rsid w:val="0043442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5DA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34E3"/>
    <w:rsid w:val="005B6225"/>
    <w:rsid w:val="005C4583"/>
    <w:rsid w:val="005C7CCB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3BE"/>
    <w:rsid w:val="006208E9"/>
    <w:rsid w:val="0062514D"/>
    <w:rsid w:val="0062610F"/>
    <w:rsid w:val="0062776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1153"/>
    <w:rsid w:val="007D5005"/>
    <w:rsid w:val="007D5EEF"/>
    <w:rsid w:val="007D6A0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7F5"/>
    <w:rsid w:val="008059C7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B2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287"/>
    <w:rsid w:val="0089144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E5E"/>
    <w:rsid w:val="0091127F"/>
    <w:rsid w:val="0091272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AE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5BF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684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BC4"/>
    <w:rsid w:val="00B33541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C6F"/>
    <w:rsid w:val="00C27FEC"/>
    <w:rsid w:val="00C3162C"/>
    <w:rsid w:val="00C3298F"/>
    <w:rsid w:val="00C34AD7"/>
    <w:rsid w:val="00C37A43"/>
    <w:rsid w:val="00C45186"/>
    <w:rsid w:val="00C459FC"/>
    <w:rsid w:val="00C52140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B748A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DA2"/>
    <w:rsid w:val="00D237C7"/>
    <w:rsid w:val="00D36F07"/>
    <w:rsid w:val="00D51526"/>
    <w:rsid w:val="00D53109"/>
    <w:rsid w:val="00D5461A"/>
    <w:rsid w:val="00D547FE"/>
    <w:rsid w:val="00D55702"/>
    <w:rsid w:val="00D60D3E"/>
    <w:rsid w:val="00D650A4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6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5EB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EBB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6A4"/>
    <w:rsid w:val="00F75B0B"/>
    <w:rsid w:val="00F86AA5"/>
    <w:rsid w:val="00F91469"/>
    <w:rsid w:val="00F938D7"/>
    <w:rsid w:val="00F93EF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5C32"/>
    <w:rsid w:val="00FE2B74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305</Words>
  <Characters>1739</Characters>
  <Application>Microsoft Office Word</Application>
  <DocSecurity>0</DocSecurity>
  <Lines>14</Lines>
  <Paragraphs>4</Paragraphs>
  <ScaleCrop>false</ScaleCrop>
  <Company>CMT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1005241563@qq.com</cp:lastModifiedBy>
  <cp:revision>36</cp:revision>
  <cp:lastPrinted>2015-03-18T03:45:00Z</cp:lastPrinted>
  <dcterms:created xsi:type="dcterms:W3CDTF">2024-03-07T15:05:00Z</dcterms:created>
  <dcterms:modified xsi:type="dcterms:W3CDTF">2024-09-09T06:13:00Z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8eeaab761eb0286a732f660a695ab0522ec7c4dc9128129a4bc647fef870fe47</vt:lpwstr>
  </property>
</Properties>
</file>